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D8875" w14:textId="250D27E6" w:rsidR="00CD7B4F" w:rsidRPr="00CD7B4F" w:rsidRDefault="00CD7B4F" w:rsidP="00CD7B4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D7B4F">
        <w:rPr>
          <w:b/>
          <w:sz w:val="28"/>
          <w:szCs w:val="28"/>
        </w:rPr>
        <w:t>Placement Drive</w:t>
      </w:r>
    </w:p>
    <w:p w14:paraId="6A10E424" w14:textId="77777777" w:rsidR="00CD7B4F" w:rsidRDefault="00CD7B4F" w:rsidP="00CD7B4F"/>
    <w:p w14:paraId="08910CC8" w14:textId="77777777" w:rsidR="00CD7B4F" w:rsidRDefault="00CD7B4F" w:rsidP="00CD7B4F">
      <w:pPr>
        <w:jc w:val="both"/>
      </w:pPr>
      <w:r>
        <w:t xml:space="preserve">On 29th May 2025, a Placement Drive was conducted by Placement Cell at Government College for Girls, Sector-14, </w:t>
      </w:r>
      <w:proofErr w:type="spellStart"/>
      <w:r>
        <w:t>Gurugram</w:t>
      </w:r>
      <w:proofErr w:type="spellEnd"/>
      <w:r>
        <w:t xml:space="preserve">, in collaboration with </w:t>
      </w:r>
      <w:proofErr w:type="spellStart"/>
      <w:r>
        <w:t>Medha</w:t>
      </w:r>
      <w:proofErr w:type="spellEnd"/>
      <w:r>
        <w:t xml:space="preserve">. This drive was effectively directed by </w:t>
      </w:r>
      <w:proofErr w:type="spellStart"/>
      <w:r>
        <w:t>Dr.</w:t>
      </w:r>
      <w:proofErr w:type="spellEnd"/>
      <w:r>
        <w:t xml:space="preserve"> </w:t>
      </w:r>
      <w:proofErr w:type="spellStart"/>
      <w:r>
        <w:t>Jitendra</w:t>
      </w:r>
      <w:proofErr w:type="spellEnd"/>
      <w:r>
        <w:t xml:space="preserve"> Malik (Principal) and successfully organised by the team of Placement Cell leaded by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Prachi</w:t>
      </w:r>
      <w:proofErr w:type="spellEnd"/>
      <w:r>
        <w:t xml:space="preserve"> Gupta, Assistant Professor Biotechnology (Training &amp; Placement Officer) joined by </w:t>
      </w:r>
      <w:proofErr w:type="spellStart"/>
      <w:r>
        <w:t>Ms.</w:t>
      </w:r>
      <w:proofErr w:type="spellEnd"/>
      <w:r>
        <w:t xml:space="preserve"> </w:t>
      </w:r>
      <w:proofErr w:type="spellStart"/>
      <w:r>
        <w:t>Sanjeela</w:t>
      </w:r>
      <w:proofErr w:type="spellEnd"/>
      <w:r>
        <w:t xml:space="preserve"> </w:t>
      </w:r>
      <w:proofErr w:type="spellStart"/>
      <w:r>
        <w:t>Punia</w:t>
      </w:r>
      <w:proofErr w:type="spellEnd"/>
      <w:r>
        <w:t xml:space="preserve">, </w:t>
      </w:r>
      <w:proofErr w:type="spellStart"/>
      <w:r>
        <w:t>Ms.</w:t>
      </w:r>
      <w:proofErr w:type="spellEnd"/>
      <w:r>
        <w:t xml:space="preserve"> </w:t>
      </w:r>
      <w:proofErr w:type="spellStart"/>
      <w:r>
        <w:t>Rakhi</w:t>
      </w:r>
      <w:proofErr w:type="spellEnd"/>
      <w:r>
        <w:t xml:space="preserve"> </w:t>
      </w:r>
      <w:proofErr w:type="spellStart"/>
      <w:r>
        <w:t>Kaushik</w:t>
      </w:r>
      <w:proofErr w:type="spellEnd"/>
      <w:r>
        <w:t xml:space="preserve">, </w:t>
      </w:r>
      <w:proofErr w:type="spellStart"/>
      <w:r>
        <w:t>Ms.</w:t>
      </w:r>
      <w:proofErr w:type="spellEnd"/>
      <w:r>
        <w:t xml:space="preserve"> </w:t>
      </w:r>
      <w:proofErr w:type="spellStart"/>
      <w:r>
        <w:t>Seema</w:t>
      </w:r>
      <w:proofErr w:type="spellEnd"/>
      <w:r>
        <w:t xml:space="preserve"> </w:t>
      </w:r>
      <w:proofErr w:type="spellStart"/>
      <w:r>
        <w:t>Chaudhary</w:t>
      </w:r>
      <w:proofErr w:type="spellEnd"/>
      <w:r>
        <w:t xml:space="preserve"> and </w:t>
      </w:r>
      <w:proofErr w:type="spellStart"/>
      <w:r>
        <w:t>Ms.</w:t>
      </w:r>
      <w:proofErr w:type="spellEnd"/>
      <w:r>
        <w:t xml:space="preserve"> </w:t>
      </w:r>
      <w:proofErr w:type="spellStart"/>
      <w:r>
        <w:t>Ambika</w:t>
      </w:r>
      <w:proofErr w:type="spellEnd"/>
      <w:r>
        <w:t xml:space="preserve"> </w:t>
      </w:r>
      <w:proofErr w:type="spellStart"/>
      <w:r>
        <w:t>Sangwan</w:t>
      </w:r>
      <w:proofErr w:type="spellEnd"/>
      <w:r>
        <w:t xml:space="preserve">. The session was facilitated by </w:t>
      </w:r>
      <w:proofErr w:type="spellStart"/>
      <w:r>
        <w:t>Mr.</w:t>
      </w:r>
      <w:proofErr w:type="spellEnd"/>
      <w:r>
        <w:t xml:space="preserve"> </w:t>
      </w:r>
      <w:proofErr w:type="spellStart"/>
      <w:r>
        <w:t>Sajal</w:t>
      </w:r>
      <w:proofErr w:type="spellEnd"/>
      <w:r>
        <w:t xml:space="preserve"> Mishra and </w:t>
      </w:r>
      <w:proofErr w:type="spellStart"/>
      <w:r>
        <w:t>Pankaj</w:t>
      </w:r>
      <w:proofErr w:type="spellEnd"/>
      <w:r>
        <w:t xml:space="preserve"> </w:t>
      </w:r>
      <w:proofErr w:type="spellStart"/>
      <w:r>
        <w:t>Kohli</w:t>
      </w:r>
      <w:proofErr w:type="spellEnd"/>
      <w:r>
        <w:t xml:space="preserve"> from </w:t>
      </w:r>
      <w:proofErr w:type="spellStart"/>
      <w:r>
        <w:t>Medha</w:t>
      </w:r>
      <w:proofErr w:type="spellEnd"/>
      <w:r>
        <w:t xml:space="preserve"> and </w:t>
      </w:r>
      <w:proofErr w:type="spellStart"/>
      <w:r>
        <w:t>Dr.</w:t>
      </w:r>
      <w:proofErr w:type="spellEnd"/>
      <w:r>
        <w:t xml:space="preserve"> </w:t>
      </w:r>
      <w:proofErr w:type="spellStart"/>
      <w:r>
        <w:t>Prachi</w:t>
      </w:r>
      <w:proofErr w:type="spellEnd"/>
      <w:r>
        <w:t xml:space="preserve"> Gupta. </w:t>
      </w:r>
    </w:p>
    <w:p w14:paraId="7DCBEFF4" w14:textId="3FA40DAD" w:rsidR="00CD7B4F" w:rsidRDefault="00CD7B4F" w:rsidP="00CD7B4F">
      <w:pPr>
        <w:jc w:val="both"/>
      </w:pPr>
      <w:r>
        <w:t>More than 220 girl students participated in the placement drive, with active participation of several companies. On-the-spot interview and shortlisting of the students was done where the students got practical experience of joining the professional world. The occasion was attended by reputed companies from 9 different sectors including IT, marketing, manufacturing, retail, skill development, health-sector and education related sectors. The companies conducted on-the-spot interviews with the girl students and shared useful career-related information.</w:t>
      </w:r>
    </w:p>
    <w:p w14:paraId="13C154A3" w14:textId="77777777" w:rsidR="00CD7B4F" w:rsidRDefault="00CD7B4F" w:rsidP="00CD7B4F">
      <w:pPr>
        <w:jc w:val="both"/>
      </w:pPr>
    </w:p>
    <w:p w14:paraId="2FCAD322" w14:textId="169898D3" w:rsidR="000D113D" w:rsidRPr="000D113D" w:rsidRDefault="000D113D" w:rsidP="000D113D">
      <w:r w:rsidRPr="000D113D">
        <w:rPr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 wp14:anchorId="028CF95B" wp14:editId="37EF98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43099" cy="2176354"/>
            <wp:effectExtent l="0" t="0" r="0" b="0"/>
            <wp:wrapNone/>
            <wp:docPr id="2325480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099" cy="21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5C382" w14:textId="77777777" w:rsidR="000D113D" w:rsidRDefault="000D113D">
      <w:bookmarkStart w:id="0" w:name="_GoBack"/>
      <w:bookmarkEnd w:id="0"/>
    </w:p>
    <w:sectPr w:rsidR="000D1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D"/>
    <w:rsid w:val="000D113D"/>
    <w:rsid w:val="00224196"/>
    <w:rsid w:val="00C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2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3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3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3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D113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D113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D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13D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4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3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3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3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D113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D113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D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13D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4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 Gupta</dc:creator>
  <cp:lastModifiedBy>admin</cp:lastModifiedBy>
  <cp:revision>2</cp:revision>
  <dcterms:created xsi:type="dcterms:W3CDTF">2025-07-06T06:29:00Z</dcterms:created>
  <dcterms:modified xsi:type="dcterms:W3CDTF">2025-07-06T06:29:00Z</dcterms:modified>
</cp:coreProperties>
</file>